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E4" w:rsidRPr="00AD01DF" w:rsidRDefault="00A041E4" w:rsidP="00A041E4">
      <w:pPr>
        <w:shd w:val="clear" w:color="auto" w:fill="FFFFFF"/>
        <w:spacing w:after="158" w:line="316" w:lineRule="atLeast"/>
        <w:jc w:val="center"/>
        <w:rPr>
          <w:rFonts w:eastAsia="Times New Roman"/>
          <w:b/>
          <w:color w:val="444444"/>
          <w:sz w:val="32"/>
          <w:szCs w:val="32"/>
          <w:lang w:eastAsia="ru-RU"/>
        </w:rPr>
      </w:pPr>
      <w:r w:rsidRPr="00AD01DF">
        <w:rPr>
          <w:rFonts w:eastAsia="Times New Roman"/>
          <w:b/>
          <w:color w:val="444444"/>
          <w:sz w:val="32"/>
          <w:szCs w:val="32"/>
          <w:lang w:eastAsia="ru-RU"/>
        </w:rPr>
        <w:t>Что такое программа примирения?</w:t>
      </w:r>
    </w:p>
    <w:p w:rsidR="00A041E4" w:rsidRPr="00A041E4" w:rsidRDefault="00A041E4" w:rsidP="00AD01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Между людьми часто происходят конфликты. Многие из этих конфликтов люди могут разрешить сами. Например, сегодня две одноклассницы поссорились, а завтра – уже помирились.</w:t>
      </w:r>
    </w:p>
    <w:p w:rsidR="00A041E4" w:rsidRPr="00A041E4" w:rsidRDefault="00A041E4" w:rsidP="00AD01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Но случаются и более сложные конфликты, с серьезными последствиями для обеих сторон, с которыми люди не могут справиться сами. Чаще всего, это такие конфликты, в которых есть виновник и пострадавший. Например: избиение, кража, вымогательство, угрозы, оскорбления.</w:t>
      </w:r>
    </w:p>
    <w:p w:rsidR="00A041E4" w:rsidRPr="00A041E4" w:rsidRDefault="00A041E4" w:rsidP="00AD01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Из таких ситуаций трудно выйти самому – нелегко справиться с последствиями, загладить вину. Именно в таких случаях проводятся Программы примирения.</w:t>
      </w:r>
    </w:p>
    <w:p w:rsidR="00A041E4" w:rsidRPr="00A041E4" w:rsidRDefault="00A041E4" w:rsidP="00AD01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Программа примирения – это переговоры между участниками конфликта. Такие переговоры позволяют людям обсудить ситуацию и найти наилучший выход из конфликта. Переговоры ведёт специально подготовленный ведущий. Он – ни на чьей стороне. Ведущий следит, чтобы диалог шёл уважительно и без давления. Он помогает участникам встречи лучше понять друг друга и обсудить вопросы:</w:t>
      </w:r>
    </w:p>
    <w:p w:rsidR="00A041E4" w:rsidRPr="00A041E4" w:rsidRDefault="00A041E4" w:rsidP="00AD01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Почему произошел конфликт? К каким последствиям он привел?</w:t>
      </w:r>
    </w:p>
    <w:p w:rsidR="00A041E4" w:rsidRPr="00A041E4" w:rsidRDefault="00A041E4" w:rsidP="00AD01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Как эту ситуацию можно разрешить?</w:t>
      </w:r>
    </w:p>
    <w:p w:rsidR="00A041E4" w:rsidRPr="00A041E4" w:rsidRDefault="00A041E4" w:rsidP="00AD01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Как сделать так, чтобы такая ситуация больше не повторилась? </w:t>
      </w:r>
    </w:p>
    <w:p w:rsidR="00AD01DF" w:rsidRDefault="00AD01DF" w:rsidP="00AD01DF">
      <w:pPr>
        <w:shd w:val="clear" w:color="auto" w:fill="FFFFFF"/>
        <w:spacing w:after="158" w:line="316" w:lineRule="atLeast"/>
        <w:jc w:val="both"/>
        <w:rPr>
          <w:rFonts w:eastAsia="Times New Roman"/>
          <w:b/>
          <w:bCs/>
          <w:color w:val="444444"/>
          <w:lang w:eastAsia="ru-RU"/>
        </w:rPr>
      </w:pPr>
    </w:p>
    <w:p w:rsidR="00A041E4" w:rsidRPr="00A041E4" w:rsidRDefault="00A041E4" w:rsidP="00AD01DF">
      <w:pPr>
        <w:shd w:val="clear" w:color="auto" w:fill="FFFFFF"/>
        <w:spacing w:after="158" w:line="316" w:lineRule="atLeast"/>
        <w:jc w:val="center"/>
        <w:rPr>
          <w:rFonts w:eastAsia="Times New Roman"/>
          <w:color w:val="444444"/>
          <w:lang w:eastAsia="ru-RU"/>
        </w:rPr>
      </w:pPr>
      <w:r w:rsidRPr="00AD01DF">
        <w:rPr>
          <w:rFonts w:eastAsia="Times New Roman"/>
          <w:b/>
          <w:bCs/>
          <w:color w:val="444444"/>
          <w:lang w:eastAsia="ru-RU"/>
        </w:rPr>
        <w:t>Какую пользу может тебе принести Программа примирения?</w:t>
      </w:r>
    </w:p>
    <w:p w:rsidR="00A041E4" w:rsidRPr="00A041E4" w:rsidRDefault="00A041E4" w:rsidP="00AD01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Плюсы участия в Программе примирения:</w:t>
      </w:r>
    </w:p>
    <w:p w:rsidR="00A041E4" w:rsidRPr="00A041E4" w:rsidRDefault="00A041E4" w:rsidP="00AD01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• Программа примирения помогает сэкономить время, деньги и эмоциональные силы участников спора</w:t>
      </w:r>
    </w:p>
    <w:p w:rsidR="00A041E4" w:rsidRPr="00A041E4" w:rsidRDefault="00A041E4" w:rsidP="00AD01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• Программа примирения ориентирована не столько на конфликт (выяснение кто прав, а кто виноват), сколько на разумный поиск решений</w:t>
      </w:r>
    </w:p>
    <w:p w:rsidR="00A041E4" w:rsidRPr="00A041E4" w:rsidRDefault="00A041E4" w:rsidP="00AD01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• Программа примирения позволяет участникам конфликта посмотреть в будущее и разрешить ситуацию собственными усилиями</w:t>
      </w:r>
    </w:p>
    <w:p w:rsidR="00A041E4" w:rsidRPr="00A041E4" w:rsidRDefault="00A041E4" w:rsidP="00AD01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• Учитываются интересы всех участников конфликта</w:t>
      </w:r>
    </w:p>
    <w:p w:rsidR="00A041E4" w:rsidRPr="00A041E4" w:rsidRDefault="00A041E4" w:rsidP="00AD01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• Для пострадавшего – это возможность получить объяснения от другой стороны, услышать извинения, договориться о возмещении ущерба и о том, чтобы подобное не повторялось в будущем</w:t>
      </w:r>
    </w:p>
    <w:p w:rsidR="00A041E4" w:rsidRPr="00A041E4" w:rsidRDefault="00A041E4" w:rsidP="00AD01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• Для того, кто причинил вред, это возможность объясниться, принести извинения и исправить ситуацию собственными силами </w:t>
      </w:r>
    </w:p>
    <w:p w:rsidR="00AD01DF" w:rsidRDefault="00AD01DF" w:rsidP="00AD01DF">
      <w:pPr>
        <w:shd w:val="clear" w:color="auto" w:fill="FFFFFF"/>
        <w:spacing w:after="158" w:line="316" w:lineRule="atLeast"/>
        <w:jc w:val="both"/>
        <w:rPr>
          <w:rFonts w:eastAsia="Times New Roman"/>
          <w:b/>
          <w:bCs/>
          <w:color w:val="444444"/>
          <w:lang w:eastAsia="ru-RU"/>
        </w:rPr>
      </w:pPr>
    </w:p>
    <w:p w:rsidR="00A041E4" w:rsidRPr="00A041E4" w:rsidRDefault="00A041E4" w:rsidP="00AD01DF">
      <w:pPr>
        <w:shd w:val="clear" w:color="auto" w:fill="FFFFFF"/>
        <w:spacing w:after="158" w:line="316" w:lineRule="atLeast"/>
        <w:jc w:val="center"/>
        <w:rPr>
          <w:rFonts w:eastAsia="Times New Roman"/>
          <w:color w:val="444444"/>
          <w:lang w:eastAsia="ru-RU"/>
        </w:rPr>
      </w:pPr>
      <w:r w:rsidRPr="00AD01DF">
        <w:rPr>
          <w:rFonts w:eastAsia="Times New Roman"/>
          <w:b/>
          <w:bCs/>
          <w:color w:val="444444"/>
          <w:lang w:eastAsia="ru-RU"/>
        </w:rPr>
        <w:t>Как проходит Программа примирения?</w:t>
      </w:r>
    </w:p>
    <w:p w:rsidR="00A041E4" w:rsidRPr="00A041E4" w:rsidRDefault="00A041E4" w:rsidP="00AD01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 xml:space="preserve">1. Сначала ведущий программы примирения встречается с участниками конфликта по </w:t>
      </w:r>
      <w:proofErr w:type="gramStart"/>
      <w:r w:rsidRPr="00A041E4">
        <w:rPr>
          <w:rFonts w:eastAsia="Times New Roman"/>
          <w:color w:val="444444"/>
          <w:lang w:eastAsia="ru-RU"/>
        </w:rPr>
        <w:t>отдельности</w:t>
      </w:r>
      <w:proofErr w:type="gramEnd"/>
      <w:r w:rsidRPr="00A041E4">
        <w:rPr>
          <w:rFonts w:eastAsia="Times New Roman"/>
          <w:color w:val="444444"/>
          <w:lang w:eastAsia="ru-RU"/>
        </w:rPr>
        <w:t xml:space="preserve"> и обсуждают ситуацию.</w:t>
      </w:r>
    </w:p>
    <w:p w:rsidR="00A041E4" w:rsidRPr="00A041E4" w:rsidRDefault="00A041E4" w:rsidP="00AD01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 xml:space="preserve">2. Если обе стороны согласились участвовать в Программе примирения, то будет назначена дата совместной встречи. В этой встрече </w:t>
      </w:r>
      <w:r w:rsidRPr="00A041E4">
        <w:rPr>
          <w:rFonts w:eastAsia="Times New Roman"/>
          <w:color w:val="444444"/>
          <w:lang w:eastAsia="ru-RU"/>
        </w:rPr>
        <w:lastRenderedPageBreak/>
        <w:t>будут участвовать ведущий Программы примирения и участники конфликта. Стороны выскажут свою точку зрения на ситуацию и смогут задать друг другу вопросы. Затем участники встречи обсудят, как можно разрешить ситуацию. Если им удалось договориться, то подписывается Договор о заглаживании вреда. В Договоре указываются принятые на встрече решения и сроки их исполнения. Например, если человек обязался возместить материальный ущерб, то в договоре указывается, когда и в каком размере он должен это сделать.</w:t>
      </w:r>
    </w:p>
    <w:p w:rsidR="00A041E4" w:rsidRPr="00A041E4" w:rsidRDefault="00A041E4" w:rsidP="00AD01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3. Если это необходимо, то Договор о заглаживании вреда передаётся в милицию, суд или комиссию по делам несовершеннолетних. Эти органы могут учесть факт примирения сторон при рассмотрении материалов уголовного дела.</w:t>
      </w:r>
    </w:p>
    <w:p w:rsidR="00AD01DF" w:rsidRDefault="00AD01DF" w:rsidP="00AD01DF">
      <w:pPr>
        <w:shd w:val="clear" w:color="auto" w:fill="FFFFFF"/>
        <w:spacing w:after="158" w:line="316" w:lineRule="atLeast"/>
        <w:jc w:val="both"/>
        <w:rPr>
          <w:rFonts w:eastAsia="Times New Roman"/>
          <w:b/>
          <w:bCs/>
          <w:color w:val="444444"/>
          <w:lang w:eastAsia="ru-RU"/>
        </w:rPr>
      </w:pPr>
    </w:p>
    <w:p w:rsidR="00A041E4" w:rsidRPr="00A041E4" w:rsidRDefault="00A041E4" w:rsidP="00AD01DF">
      <w:pPr>
        <w:shd w:val="clear" w:color="auto" w:fill="FFFFFF"/>
        <w:spacing w:after="158" w:line="316" w:lineRule="atLeast"/>
        <w:jc w:val="center"/>
        <w:rPr>
          <w:rFonts w:eastAsia="Times New Roman"/>
          <w:color w:val="444444"/>
          <w:lang w:eastAsia="ru-RU"/>
        </w:rPr>
      </w:pPr>
      <w:r w:rsidRPr="00AD01DF">
        <w:rPr>
          <w:rFonts w:eastAsia="Times New Roman"/>
          <w:b/>
          <w:bCs/>
          <w:color w:val="444444"/>
          <w:lang w:eastAsia="ru-RU"/>
        </w:rPr>
        <w:t>Особенности Программы примирения</w:t>
      </w:r>
    </w:p>
    <w:p w:rsidR="00A041E4" w:rsidRPr="00A041E4" w:rsidRDefault="00A041E4" w:rsidP="00AD01DF">
      <w:pPr>
        <w:shd w:val="clear" w:color="auto" w:fill="FFFFFF"/>
        <w:spacing w:before="120" w:after="120" w:line="316" w:lineRule="atLeast"/>
        <w:ind w:left="360" w:hanging="360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-       </w:t>
      </w:r>
      <w:r w:rsidRPr="00AD01DF">
        <w:rPr>
          <w:rFonts w:eastAsia="Times New Roman"/>
          <w:color w:val="444444"/>
          <w:lang w:eastAsia="ru-RU"/>
        </w:rPr>
        <w:t> </w:t>
      </w:r>
      <w:r w:rsidRPr="00A041E4">
        <w:rPr>
          <w:rFonts w:eastAsia="Times New Roman"/>
          <w:color w:val="444444"/>
          <w:lang w:eastAsia="ru-RU"/>
        </w:rPr>
        <w:t>На программу примирения обе стороны приходят только добровольно;</w:t>
      </w:r>
    </w:p>
    <w:p w:rsidR="00A041E4" w:rsidRPr="00A041E4" w:rsidRDefault="00A041E4" w:rsidP="00AD01DF">
      <w:pPr>
        <w:shd w:val="clear" w:color="auto" w:fill="FFFFFF"/>
        <w:spacing w:before="120" w:after="120" w:line="316" w:lineRule="atLeast"/>
        <w:ind w:left="360" w:hanging="360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-       </w:t>
      </w:r>
      <w:r w:rsidRPr="00AD01DF">
        <w:rPr>
          <w:rFonts w:eastAsia="Times New Roman"/>
          <w:color w:val="444444"/>
          <w:lang w:eastAsia="ru-RU"/>
        </w:rPr>
        <w:t> </w:t>
      </w:r>
      <w:r w:rsidRPr="00A041E4">
        <w:rPr>
          <w:rFonts w:eastAsia="Times New Roman"/>
          <w:color w:val="444444"/>
          <w:lang w:eastAsia="ru-RU"/>
        </w:rPr>
        <w:t>Если люди отрицают, что они участвовали в конфликте, то Программа примирения проводиться не может;</w:t>
      </w:r>
    </w:p>
    <w:p w:rsidR="00A041E4" w:rsidRPr="00A041E4" w:rsidRDefault="00A041E4" w:rsidP="00AD01DF">
      <w:pPr>
        <w:shd w:val="clear" w:color="auto" w:fill="FFFFFF"/>
        <w:spacing w:before="120" w:after="120" w:line="316" w:lineRule="atLeast"/>
        <w:ind w:left="360" w:hanging="360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-       </w:t>
      </w:r>
      <w:r w:rsidRPr="00AD01DF">
        <w:rPr>
          <w:rFonts w:eastAsia="Times New Roman"/>
          <w:color w:val="444444"/>
          <w:lang w:eastAsia="ru-RU"/>
        </w:rPr>
        <w:t> </w:t>
      </w:r>
      <w:r w:rsidRPr="00A041E4">
        <w:rPr>
          <w:rFonts w:eastAsia="Times New Roman"/>
          <w:color w:val="444444"/>
          <w:lang w:eastAsia="ru-RU"/>
        </w:rPr>
        <w:t>Ведущий Программы примирения не выясняет, кто прав, а кто виноват. Он никого не обвиняет и не защищает. Ведущий занимает нейтральную позицию. Он – посредник, который помогает сторонам  лучше понять друг друга и договориться;</w:t>
      </w:r>
    </w:p>
    <w:p w:rsidR="00A041E4" w:rsidRPr="00A041E4" w:rsidRDefault="00A041E4" w:rsidP="00AD01DF">
      <w:pPr>
        <w:shd w:val="clear" w:color="auto" w:fill="FFFFFF"/>
        <w:spacing w:before="120" w:after="120" w:line="316" w:lineRule="atLeast"/>
        <w:ind w:left="360" w:hanging="360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-       </w:t>
      </w:r>
      <w:r w:rsidRPr="00AD01DF">
        <w:rPr>
          <w:rFonts w:eastAsia="Times New Roman"/>
          <w:color w:val="444444"/>
          <w:lang w:eastAsia="ru-RU"/>
        </w:rPr>
        <w:t> </w:t>
      </w:r>
      <w:r w:rsidRPr="00A041E4">
        <w:rPr>
          <w:rFonts w:eastAsia="Times New Roman"/>
          <w:color w:val="444444"/>
          <w:lang w:eastAsia="ru-RU"/>
        </w:rPr>
        <w:t>Информация, которую ведущий получил от участников программы, останется в тайне;</w:t>
      </w:r>
    </w:p>
    <w:p w:rsidR="00A041E4" w:rsidRPr="00A041E4" w:rsidRDefault="00A041E4" w:rsidP="00AD01DF">
      <w:pPr>
        <w:shd w:val="clear" w:color="auto" w:fill="FFFFFF"/>
        <w:spacing w:before="120" w:after="120" w:line="316" w:lineRule="atLeast"/>
        <w:ind w:left="360" w:hanging="360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-       </w:t>
      </w:r>
      <w:r w:rsidRPr="00AD01DF">
        <w:rPr>
          <w:rFonts w:eastAsia="Times New Roman"/>
          <w:color w:val="444444"/>
          <w:lang w:eastAsia="ru-RU"/>
        </w:rPr>
        <w:t> </w:t>
      </w:r>
      <w:r w:rsidRPr="00A041E4">
        <w:rPr>
          <w:rFonts w:eastAsia="Times New Roman"/>
          <w:color w:val="444444"/>
          <w:lang w:eastAsia="ru-RU"/>
        </w:rPr>
        <w:t>Программы примирения проводятся бесплатно.</w:t>
      </w:r>
    </w:p>
    <w:p w:rsidR="00A041E4" w:rsidRPr="00A041E4" w:rsidRDefault="00A041E4" w:rsidP="00AD01DF">
      <w:pPr>
        <w:shd w:val="clear" w:color="auto" w:fill="FFFFFF"/>
        <w:spacing w:after="158" w:line="316" w:lineRule="atLeast"/>
        <w:jc w:val="both"/>
        <w:rPr>
          <w:rFonts w:eastAsia="Times New Roman"/>
          <w:color w:val="444444"/>
          <w:lang w:eastAsia="ru-RU"/>
        </w:rPr>
      </w:pPr>
      <w:r w:rsidRPr="00AD01DF">
        <w:rPr>
          <w:rFonts w:eastAsia="Times New Roman"/>
          <w:b/>
          <w:bCs/>
          <w:color w:val="444444"/>
          <w:lang w:eastAsia="ru-RU"/>
        </w:rPr>
        <w:t>Важно! </w:t>
      </w:r>
      <w:r w:rsidRPr="00A041E4">
        <w:rPr>
          <w:rFonts w:eastAsia="Times New Roman"/>
          <w:color w:val="444444"/>
          <w:lang w:eastAsia="ru-RU"/>
        </w:rPr>
        <w:t>Программа примирения не заменяет работу правоохранительных органов.  Если подписан Примирительный Договор, то это не гарантирует освобождения от наказания за совершенное правонарушение. Вопрос о наказании в любом случае будут решать правоохранительные органы: они могут учитывать примирение сторон, но не обязаны это делать. Программа примирения проводится не для того, чтобы уйти от наказания, а для того, чтобы урегулировать ситуацию собственными усилиями.</w:t>
      </w:r>
    </w:p>
    <w:p w:rsidR="00A041E4" w:rsidRPr="00A041E4" w:rsidRDefault="00A041E4" w:rsidP="00AD01DF">
      <w:pPr>
        <w:shd w:val="clear" w:color="auto" w:fill="FFFFFF"/>
        <w:spacing w:after="158" w:line="316" w:lineRule="atLeast"/>
        <w:jc w:val="center"/>
        <w:rPr>
          <w:rFonts w:eastAsia="Times New Roman"/>
          <w:color w:val="444444"/>
          <w:lang w:eastAsia="ru-RU"/>
        </w:rPr>
      </w:pPr>
      <w:r w:rsidRPr="00AD01DF">
        <w:rPr>
          <w:rFonts w:eastAsia="Times New Roman"/>
          <w:b/>
          <w:bCs/>
          <w:color w:val="444444"/>
          <w:lang w:eastAsia="ru-RU"/>
        </w:rPr>
        <w:t>Кто проводит Программы примирения? Можно ли доверять этим организациям?</w:t>
      </w:r>
    </w:p>
    <w:p w:rsidR="00A041E4" w:rsidRPr="00A041E4" w:rsidRDefault="00A041E4" w:rsidP="00AD01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Для проведения Программ примирения созданы Службы примирения. Эта работа ведется в соответствии с Национальной Стратегией действий в интересах детей, утвержденной Президентом.</w:t>
      </w:r>
    </w:p>
    <w:p w:rsidR="00AD01DF" w:rsidRDefault="00AD01DF" w:rsidP="00AD01DF">
      <w:pPr>
        <w:shd w:val="clear" w:color="auto" w:fill="FFFFFF"/>
        <w:spacing w:after="158" w:line="316" w:lineRule="atLeast"/>
        <w:jc w:val="both"/>
        <w:rPr>
          <w:rFonts w:eastAsia="Times New Roman"/>
          <w:b/>
          <w:bCs/>
          <w:color w:val="444444"/>
          <w:lang w:eastAsia="ru-RU"/>
        </w:rPr>
      </w:pPr>
    </w:p>
    <w:p w:rsidR="00A041E4" w:rsidRPr="00A041E4" w:rsidRDefault="00A041E4" w:rsidP="00AD01DF">
      <w:pPr>
        <w:shd w:val="clear" w:color="auto" w:fill="FFFFFF"/>
        <w:spacing w:after="158" w:line="316" w:lineRule="atLeast"/>
        <w:jc w:val="center"/>
        <w:rPr>
          <w:rFonts w:eastAsia="Times New Roman"/>
          <w:color w:val="444444"/>
          <w:lang w:eastAsia="ru-RU"/>
        </w:rPr>
      </w:pPr>
      <w:r w:rsidRPr="00AD01DF">
        <w:rPr>
          <w:rFonts w:eastAsia="Times New Roman"/>
          <w:b/>
          <w:bCs/>
          <w:color w:val="444444"/>
          <w:lang w:eastAsia="ru-RU"/>
        </w:rPr>
        <w:t>Как стать участником Программы примирения?</w:t>
      </w:r>
    </w:p>
    <w:p w:rsidR="00A041E4" w:rsidRPr="00A041E4" w:rsidRDefault="00A041E4" w:rsidP="00AD01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Если Вы хотите разрешить конфликтную ситуацию с помощью Программы примирения, обратитесь в Службу примирения.</w:t>
      </w:r>
    </w:p>
    <w:p w:rsidR="00A041E4" w:rsidRPr="00A041E4" w:rsidRDefault="00A041E4" w:rsidP="00AD01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lastRenderedPageBreak/>
        <w:t>Если ваш случай подходит для Программы примирения, Служба примирения свяжется со второй стороной конфликта и спросит о её согласии участвовать в Программе.</w:t>
      </w:r>
    </w:p>
    <w:p w:rsidR="00A041E4" w:rsidRPr="00A041E4" w:rsidRDefault="00A041E4" w:rsidP="00AD01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При согласии обеих сторон Программа примирения будет проведена.</w:t>
      </w:r>
    </w:p>
    <w:p w:rsidR="00A041E4" w:rsidRPr="00A041E4" w:rsidRDefault="00A041E4" w:rsidP="00AD01DF">
      <w:pPr>
        <w:shd w:val="clear" w:color="auto" w:fill="FFFFFF"/>
        <w:spacing w:before="158" w:after="158" w:line="633" w:lineRule="atLeast"/>
        <w:jc w:val="center"/>
        <w:outlineLvl w:val="1"/>
        <w:rPr>
          <w:rFonts w:eastAsia="Times New Roman"/>
          <w:b/>
          <w:bCs/>
          <w:color w:val="444444"/>
          <w:sz w:val="32"/>
          <w:szCs w:val="32"/>
          <w:lang w:eastAsia="ru-RU"/>
        </w:rPr>
      </w:pPr>
      <w:r w:rsidRPr="00AD01DF">
        <w:rPr>
          <w:rFonts w:eastAsia="Times New Roman"/>
          <w:b/>
          <w:bCs/>
          <w:color w:val="444444"/>
          <w:sz w:val="32"/>
          <w:szCs w:val="32"/>
          <w:lang w:eastAsia="ru-RU"/>
        </w:rPr>
        <w:t>Вопросы и ответы о Программах примирения</w:t>
      </w:r>
    </w:p>
    <w:p w:rsidR="00A041E4" w:rsidRPr="00A041E4" w:rsidRDefault="00A041E4" w:rsidP="00AD01DF">
      <w:pPr>
        <w:shd w:val="clear" w:color="auto" w:fill="FFFFFF"/>
        <w:spacing w:after="158" w:line="316" w:lineRule="atLeast"/>
        <w:jc w:val="center"/>
        <w:rPr>
          <w:rFonts w:eastAsia="Times New Roman"/>
          <w:color w:val="444444"/>
          <w:lang w:eastAsia="ru-RU"/>
        </w:rPr>
      </w:pPr>
      <w:r w:rsidRPr="00AD01DF">
        <w:rPr>
          <w:rFonts w:eastAsia="Times New Roman"/>
          <w:b/>
          <w:bCs/>
          <w:color w:val="444444"/>
          <w:lang w:eastAsia="ru-RU"/>
        </w:rPr>
        <w:t>Можно ли подать заявку на Программу примирения, если делом уже занимается полиция?</w:t>
      </w:r>
    </w:p>
    <w:p w:rsidR="00A041E4" w:rsidRPr="00A041E4" w:rsidRDefault="00A041E4" w:rsidP="00AD01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Да, можно. Согласно действующему законодательству, примирение сторон может являться основанием для прекращения уголовных дел небольшой и средней тяжести. Решение об этом по заявлению потерпевшего принимают дознаватель, следователь или суд (статья 25 Уголовно-процессуального Кодекса РФ).</w:t>
      </w:r>
    </w:p>
    <w:p w:rsidR="00AD01DF" w:rsidRDefault="00AD01DF" w:rsidP="00AD01DF">
      <w:pPr>
        <w:shd w:val="clear" w:color="auto" w:fill="FFFFFF"/>
        <w:spacing w:after="158" w:line="316" w:lineRule="atLeast"/>
        <w:jc w:val="both"/>
        <w:rPr>
          <w:rFonts w:eastAsia="Times New Roman"/>
          <w:b/>
          <w:bCs/>
          <w:color w:val="444444"/>
          <w:lang w:eastAsia="ru-RU"/>
        </w:rPr>
      </w:pPr>
    </w:p>
    <w:p w:rsidR="00A041E4" w:rsidRPr="00A041E4" w:rsidRDefault="00A041E4" w:rsidP="00AD01DF">
      <w:pPr>
        <w:shd w:val="clear" w:color="auto" w:fill="FFFFFF"/>
        <w:spacing w:after="158" w:line="316" w:lineRule="atLeast"/>
        <w:jc w:val="center"/>
        <w:rPr>
          <w:rFonts w:eastAsia="Times New Roman"/>
          <w:color w:val="444444"/>
          <w:lang w:eastAsia="ru-RU"/>
        </w:rPr>
      </w:pPr>
      <w:r w:rsidRPr="00AD01DF">
        <w:rPr>
          <w:rFonts w:eastAsia="Times New Roman"/>
          <w:b/>
          <w:bCs/>
          <w:color w:val="444444"/>
          <w:lang w:eastAsia="ru-RU"/>
        </w:rPr>
        <w:t>Не станет ли после Программы примирения ситуация еще хуже? Не приведет ли Программа примирения к обострению конфликта?</w:t>
      </w:r>
    </w:p>
    <w:p w:rsidR="00A041E4" w:rsidRPr="00A041E4" w:rsidRDefault="00A041E4" w:rsidP="00AD01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Ведущий Программы примирения предварительно встречается с каждой стороной по отдельности и выясняет, готовы ли они к разрешению конфликта. Если стороны не готовы договариваться, то Программа примирения будет отменена.</w:t>
      </w:r>
    </w:p>
    <w:p w:rsidR="00A041E4" w:rsidRPr="00A041E4" w:rsidRDefault="00A041E4" w:rsidP="00AD01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На совместной встрече ведущий следит, чтобы никто друг друга не обижал и не оскорблял.</w:t>
      </w:r>
    </w:p>
    <w:p w:rsidR="00A041E4" w:rsidRPr="00A041E4" w:rsidRDefault="00A041E4" w:rsidP="00AD01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Программа примирения вряд ли может привести к обострению ситуации. Но может случиться так, что она закончится безрезультатно. В этом случае, у тебя остаётся возможность попробовать разрешить конфликт другими способами. По статистике, около 70% программ примирения завершаются успехом.</w:t>
      </w:r>
    </w:p>
    <w:p w:rsidR="00AD01DF" w:rsidRDefault="00AD01DF" w:rsidP="00AD01DF">
      <w:pPr>
        <w:shd w:val="clear" w:color="auto" w:fill="FFFFFF"/>
        <w:spacing w:after="158" w:line="316" w:lineRule="atLeast"/>
        <w:jc w:val="both"/>
        <w:rPr>
          <w:rFonts w:eastAsia="Times New Roman"/>
          <w:b/>
          <w:bCs/>
          <w:color w:val="444444"/>
          <w:lang w:eastAsia="ru-RU"/>
        </w:rPr>
      </w:pPr>
    </w:p>
    <w:p w:rsidR="00A041E4" w:rsidRPr="00A041E4" w:rsidRDefault="00A041E4" w:rsidP="00AD01DF">
      <w:pPr>
        <w:shd w:val="clear" w:color="auto" w:fill="FFFFFF"/>
        <w:spacing w:after="158" w:line="316" w:lineRule="atLeast"/>
        <w:jc w:val="center"/>
        <w:rPr>
          <w:rFonts w:eastAsia="Times New Roman"/>
          <w:color w:val="444444"/>
          <w:lang w:eastAsia="ru-RU"/>
        </w:rPr>
      </w:pPr>
      <w:r w:rsidRPr="00AD01DF">
        <w:rPr>
          <w:rFonts w:eastAsia="Times New Roman"/>
          <w:b/>
          <w:bCs/>
          <w:color w:val="444444"/>
          <w:lang w:eastAsia="ru-RU"/>
        </w:rPr>
        <w:t>Где гарантии того, что Примирительный Договор будет выполнен?</w:t>
      </w:r>
    </w:p>
    <w:p w:rsidR="00A041E4" w:rsidRPr="00A041E4" w:rsidRDefault="00A041E4" w:rsidP="00AD01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Главная гарантия –  в том, что сами стороны об этом договорились. Люди всегда лучше выполняют те решения, которые они приняли сами. В договоре будут указаны конкретные сроки выполнения обязательств, которые стороны возьмут на себя по итогам Программы примирения. За выполнением договора будет следить ведущий Программы примирения.</w:t>
      </w:r>
    </w:p>
    <w:p w:rsidR="00AD01DF" w:rsidRDefault="00AD01DF" w:rsidP="00AD01DF">
      <w:pPr>
        <w:shd w:val="clear" w:color="auto" w:fill="FFFFFF"/>
        <w:spacing w:after="158" w:line="316" w:lineRule="atLeast"/>
        <w:jc w:val="both"/>
        <w:rPr>
          <w:rFonts w:eastAsia="Times New Roman"/>
          <w:b/>
          <w:bCs/>
          <w:color w:val="444444"/>
          <w:lang w:eastAsia="ru-RU"/>
        </w:rPr>
      </w:pPr>
    </w:p>
    <w:p w:rsidR="00A041E4" w:rsidRPr="00A041E4" w:rsidRDefault="00A041E4" w:rsidP="00AD01DF">
      <w:pPr>
        <w:shd w:val="clear" w:color="auto" w:fill="FFFFFF"/>
        <w:spacing w:after="158" w:line="316" w:lineRule="atLeast"/>
        <w:jc w:val="center"/>
        <w:rPr>
          <w:rFonts w:eastAsia="Times New Roman"/>
          <w:color w:val="444444"/>
          <w:lang w:eastAsia="ru-RU"/>
        </w:rPr>
      </w:pPr>
      <w:r w:rsidRPr="00AD01DF">
        <w:rPr>
          <w:rFonts w:eastAsia="Times New Roman"/>
          <w:b/>
          <w:bCs/>
          <w:color w:val="444444"/>
          <w:lang w:eastAsia="ru-RU"/>
        </w:rPr>
        <w:t>Не будет ли Программа примирения использована другой стороной для того, чтобы надавить на моего ребенка?</w:t>
      </w:r>
    </w:p>
    <w:p w:rsidR="00A041E4" w:rsidRPr="00A041E4" w:rsidRDefault="00A041E4" w:rsidP="00AD01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Не будет. Ведущий Программы примирения будет пресекать такие попытки. Кроме того, если ребенок почувствует, что на него давят, то он сможет просто встать и уйти.</w:t>
      </w:r>
    </w:p>
    <w:p w:rsidR="00A041E4" w:rsidRPr="00A041E4" w:rsidRDefault="00A041E4" w:rsidP="00AD01DF">
      <w:pPr>
        <w:shd w:val="clear" w:color="auto" w:fill="FFFFFF"/>
        <w:spacing w:after="158" w:line="316" w:lineRule="atLeast"/>
        <w:jc w:val="center"/>
        <w:rPr>
          <w:rFonts w:eastAsia="Times New Roman"/>
          <w:color w:val="444444"/>
          <w:lang w:eastAsia="ru-RU"/>
        </w:rPr>
      </w:pPr>
      <w:r w:rsidRPr="00AD01DF">
        <w:rPr>
          <w:rFonts w:eastAsia="Times New Roman"/>
          <w:b/>
          <w:bCs/>
          <w:color w:val="444444"/>
          <w:lang w:eastAsia="ru-RU"/>
        </w:rPr>
        <w:lastRenderedPageBreak/>
        <w:t>Могут ли родители присутствовать на Программе примирения?</w:t>
      </w:r>
    </w:p>
    <w:p w:rsidR="00A041E4" w:rsidRPr="00A041E4" w:rsidRDefault="00A041E4" w:rsidP="00AD01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Если виновными или пострадавшими являются подростки, то именно они будут основными участниками Программы примирения. При этом участие родителей приветствуется, и при желании они также могут участвовать в примирительных встречах.</w:t>
      </w:r>
    </w:p>
    <w:p w:rsidR="00A041E4" w:rsidRPr="00A041E4" w:rsidRDefault="00A041E4" w:rsidP="00AD01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Если в Программе примирения родители принимают на себя финансовую ответственность за поступок своего ребенка, ведущий уделяет внимание составлению соглашения между родителями и ребенком о некотором возмещении затрат. Например, если родители виновника возместили пострадавшей стороне материальный ущерб, ребенок может взять на себя обязательство выполнять какую-либо дополнительную работу по дому.</w:t>
      </w:r>
    </w:p>
    <w:p w:rsidR="00AD01DF" w:rsidRDefault="00AD01DF" w:rsidP="00AD01DF">
      <w:pPr>
        <w:shd w:val="clear" w:color="auto" w:fill="FFFFFF"/>
        <w:spacing w:after="158" w:line="316" w:lineRule="atLeast"/>
        <w:jc w:val="both"/>
        <w:rPr>
          <w:rFonts w:eastAsia="Times New Roman"/>
          <w:b/>
          <w:bCs/>
          <w:color w:val="444444"/>
          <w:lang w:eastAsia="ru-RU"/>
        </w:rPr>
      </w:pPr>
    </w:p>
    <w:p w:rsidR="00A041E4" w:rsidRPr="00A041E4" w:rsidRDefault="00A041E4" w:rsidP="00AD01DF">
      <w:pPr>
        <w:shd w:val="clear" w:color="auto" w:fill="FFFFFF"/>
        <w:spacing w:after="158" w:line="316" w:lineRule="atLeast"/>
        <w:jc w:val="center"/>
        <w:rPr>
          <w:rFonts w:eastAsia="Times New Roman"/>
          <w:color w:val="444444"/>
          <w:lang w:eastAsia="ru-RU"/>
        </w:rPr>
      </w:pPr>
      <w:r w:rsidRPr="00AD01DF">
        <w:rPr>
          <w:rFonts w:eastAsia="Times New Roman"/>
          <w:b/>
          <w:bCs/>
          <w:color w:val="444444"/>
          <w:lang w:eastAsia="ru-RU"/>
        </w:rPr>
        <w:t>Для Программ примирения походят только конфликты между подростками?</w:t>
      </w:r>
    </w:p>
    <w:p w:rsidR="00A041E4" w:rsidRPr="00A041E4" w:rsidRDefault="00A041E4" w:rsidP="00AD01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Не только. Если виновник конфликта – подросток, а пострадавший – взрослый человек, то такую ситуацию тоже можно разрешить с помощью Программы примирения. </w:t>
      </w:r>
    </w:p>
    <w:p w:rsidR="00AD01DF" w:rsidRDefault="00AD01DF" w:rsidP="00AD01DF">
      <w:pPr>
        <w:shd w:val="clear" w:color="auto" w:fill="FFFFFF"/>
        <w:spacing w:after="158" w:line="316" w:lineRule="atLeast"/>
        <w:jc w:val="both"/>
        <w:rPr>
          <w:rFonts w:eastAsia="Times New Roman"/>
          <w:b/>
          <w:bCs/>
          <w:color w:val="444444"/>
          <w:lang w:eastAsia="ru-RU"/>
        </w:rPr>
      </w:pPr>
    </w:p>
    <w:p w:rsidR="00A041E4" w:rsidRPr="00A041E4" w:rsidRDefault="00A041E4" w:rsidP="00AD01DF">
      <w:pPr>
        <w:shd w:val="clear" w:color="auto" w:fill="FFFFFF"/>
        <w:spacing w:after="158" w:line="316" w:lineRule="atLeast"/>
        <w:jc w:val="center"/>
        <w:rPr>
          <w:rFonts w:eastAsia="Times New Roman"/>
          <w:color w:val="444444"/>
          <w:lang w:eastAsia="ru-RU"/>
        </w:rPr>
      </w:pPr>
      <w:r w:rsidRPr="00AD01DF">
        <w:rPr>
          <w:rFonts w:eastAsia="Times New Roman"/>
          <w:b/>
          <w:bCs/>
          <w:color w:val="444444"/>
          <w:lang w:eastAsia="ru-RU"/>
        </w:rPr>
        <w:t>Может ли произойти так, что результаты Программы примирения не будут учтены полицией и судом?</w:t>
      </w:r>
    </w:p>
    <w:p w:rsidR="00A041E4" w:rsidRPr="00A041E4" w:rsidRDefault="00A041E4" w:rsidP="00AD01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Помимо факта примирения сторон правоохранительные органы учитывают и другие обстоятельства дела, которые могут иметь большое значение. Но практика показывает, что полиция, суд и комиссия по делам несовершеннолетних учитывают усилия сторон, направленные на самостоятельное разрешение конфликта.</w:t>
      </w:r>
    </w:p>
    <w:p w:rsidR="00A041E4" w:rsidRPr="00A041E4" w:rsidRDefault="00A041E4" w:rsidP="00AD01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444444"/>
          <w:lang w:eastAsia="ru-RU"/>
        </w:rPr>
      </w:pPr>
      <w:r w:rsidRPr="00A041E4">
        <w:rPr>
          <w:rFonts w:eastAsia="Times New Roman"/>
          <w:color w:val="444444"/>
          <w:lang w:eastAsia="ru-RU"/>
        </w:rPr>
        <w:t>Самое главное в таких ситуациях – это взять на себя ответственность, то есть исправить то, что совершил и постараться загладить свою вину.</w:t>
      </w:r>
    </w:p>
    <w:p w:rsidR="00AD01DF" w:rsidRDefault="00AD01DF" w:rsidP="00AD01DF">
      <w:pPr>
        <w:jc w:val="both"/>
        <w:rPr>
          <w:b/>
        </w:rPr>
      </w:pPr>
    </w:p>
    <w:p w:rsidR="006C0341" w:rsidRPr="00AD01DF" w:rsidRDefault="006C0341" w:rsidP="00AD01DF">
      <w:pPr>
        <w:jc w:val="both"/>
      </w:pPr>
    </w:p>
    <w:sectPr w:rsidR="006C0341" w:rsidRPr="00AD01DF" w:rsidSect="006C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A139C"/>
    <w:multiLevelType w:val="multilevel"/>
    <w:tmpl w:val="14F0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041E4"/>
    <w:rsid w:val="000D67A9"/>
    <w:rsid w:val="00382526"/>
    <w:rsid w:val="006C0341"/>
    <w:rsid w:val="00A041E4"/>
    <w:rsid w:val="00AD01DF"/>
    <w:rsid w:val="00F1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41"/>
  </w:style>
  <w:style w:type="paragraph" w:styleId="2">
    <w:name w:val="heading 2"/>
    <w:basedOn w:val="a"/>
    <w:link w:val="20"/>
    <w:uiPriority w:val="9"/>
    <w:qFormat/>
    <w:rsid w:val="00A041E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1E4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041E4"/>
    <w:rPr>
      <w:b/>
      <w:bCs/>
    </w:rPr>
  </w:style>
  <w:style w:type="paragraph" w:styleId="a4">
    <w:name w:val="List Paragraph"/>
    <w:basedOn w:val="a"/>
    <w:uiPriority w:val="34"/>
    <w:qFormat/>
    <w:rsid w:val="00A041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41E4"/>
  </w:style>
  <w:style w:type="character" w:styleId="a5">
    <w:name w:val="Hyperlink"/>
    <w:basedOn w:val="a0"/>
    <w:uiPriority w:val="99"/>
    <w:semiHidden/>
    <w:unhideWhenUsed/>
    <w:rsid w:val="00A041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Alisa</cp:lastModifiedBy>
  <cp:revision>2</cp:revision>
  <dcterms:created xsi:type="dcterms:W3CDTF">2016-02-01T04:53:00Z</dcterms:created>
  <dcterms:modified xsi:type="dcterms:W3CDTF">2016-02-01T04:53:00Z</dcterms:modified>
</cp:coreProperties>
</file>